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38" w:rsidRDefault="005A1738" w:rsidP="005A1738">
      <w:r>
        <w:t xml:space="preserve">Com o objetivo de construir políticas sólidas para o setor cultural por meio desse importante instrumento de participação popular e colaborativa, o Mato Grosso foi o primeiro Estado a realizar a Conferência Estadual de Cultura, no período de 24 a 26.10.2023, em Cuiabá, e, o município de Vila Bela da Santíssima Trindade marcou presença com a apresentação do Grupo Conguinho, sob a coordenação do </w:t>
      </w:r>
      <w:proofErr w:type="spellStart"/>
      <w:r>
        <w:t>Jonice</w:t>
      </w:r>
      <w:proofErr w:type="spellEnd"/>
      <w:r>
        <w:t xml:space="preserve"> Aparecido, na abertura oficial da Conferência Estadual, além da participação de sua delegação municipal eleita, levando até a capital as propostas aprovadas pela 5° Conferência Municipal de Cultura, rumo à Conferência Nacional de Cultura, que está agendada para o período 04 a 08 de março de 2024, em Brasília.</w:t>
      </w:r>
    </w:p>
    <w:p w:rsidR="005A1738" w:rsidRDefault="005A1738" w:rsidP="005A1738">
      <w:r>
        <w:t>.</w:t>
      </w:r>
    </w:p>
    <w:p w:rsidR="005A1738" w:rsidRDefault="005A1738" w:rsidP="005A1738">
      <w:r>
        <w:t xml:space="preserve">Foram dias intensos de muito trabalho e desse encontro, foram eleitos os representantes legais que terão direito a voto no encontro nacional, no qual definirão os eixos prioritários para investimentos na cultura de todo país. De Vila Bela da Santíssima Trindade seguirão rumo à Conferência Nacional de Cultura os delegados eleitos: </w:t>
      </w:r>
    </w:p>
    <w:p w:rsidR="005A1738" w:rsidRDefault="005A1738" w:rsidP="005A1738">
      <w:r>
        <w:t>.</w:t>
      </w:r>
    </w:p>
    <w:p w:rsidR="005A1738" w:rsidRDefault="005A1738" w:rsidP="005A1738">
      <w:r>
        <w:rPr>
          <w:rFonts w:ascii="Segoe UI Symbol" w:hAnsi="Segoe UI Symbol" w:cs="Segoe UI Symbol"/>
        </w:rPr>
        <w:t>🔹</w:t>
      </w:r>
      <w:r>
        <w:t>ESFERA GOVERNAMENTAL:</w:t>
      </w:r>
    </w:p>
    <w:p w:rsidR="005A1738" w:rsidRDefault="005A1738" w:rsidP="005A1738">
      <w:r>
        <w:t>Czarina Brito - Delegada eleita</w:t>
      </w:r>
    </w:p>
    <w:p w:rsidR="005A1738" w:rsidRDefault="005A1738" w:rsidP="005A1738">
      <w:r>
        <w:t>Romildo Alves - Delegado eleito</w:t>
      </w:r>
    </w:p>
    <w:p w:rsidR="005A1738" w:rsidRDefault="005A1738" w:rsidP="005A1738"/>
    <w:p w:rsidR="005A1738" w:rsidRDefault="005A1738" w:rsidP="005A1738">
      <w:r>
        <w:rPr>
          <w:rFonts w:ascii="Segoe UI Symbol" w:hAnsi="Segoe UI Symbol" w:cs="Segoe UI Symbol"/>
        </w:rPr>
        <w:t>🔹</w:t>
      </w:r>
      <w:r>
        <w:t>ESFERA NÃO GOVERNAMENTAL:</w:t>
      </w:r>
    </w:p>
    <w:p w:rsidR="005A1738" w:rsidRDefault="005A1738" w:rsidP="005A1738">
      <w:r>
        <w:t xml:space="preserve">Maria Eunice - Delegada eleita </w:t>
      </w:r>
    </w:p>
    <w:p w:rsidR="005A1738" w:rsidRDefault="005A1738" w:rsidP="005A1738">
      <w:r>
        <w:t xml:space="preserve">Maria Laura - Delegada eleita </w:t>
      </w:r>
    </w:p>
    <w:p w:rsidR="005A1738" w:rsidRDefault="005A1738" w:rsidP="005A1738">
      <w:r>
        <w:t>.</w:t>
      </w:r>
    </w:p>
    <w:p w:rsidR="0026774D" w:rsidRDefault="005A1738" w:rsidP="005A1738">
      <w:r>
        <w:t>A Conferência Estadual de Cultura é uma instância de participação social prevista na lei do Sistema Estadual de Cultura, que prevê a articulação entre Estado, municípios e organizações culturais e sociais para avaliar a execução do Plano Estadual de Cultura. É nesse encontro que os representantes propõem diretrizes, estratégias, programas e ações para o desenvolvimento da política cultural de Mato Grosso.</w:t>
      </w:r>
      <w:bookmarkStart w:id="0" w:name="_GoBack"/>
      <w:bookmarkEnd w:id="0"/>
    </w:p>
    <w:sectPr w:rsidR="00267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38"/>
    <w:rsid w:val="0026774D"/>
    <w:rsid w:val="005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7315-D9AB-4677-A337-67197D85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2023-11-07T12:14:00Z</dcterms:created>
  <dcterms:modified xsi:type="dcterms:W3CDTF">2023-11-07T12:14:00Z</dcterms:modified>
</cp:coreProperties>
</file>